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EA6B" w14:textId="37D7C790" w:rsidR="00811AC4" w:rsidRPr="008270BD" w:rsidRDefault="00811AC4" w:rsidP="00811AC4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pPr w:leftFromText="181" w:rightFromText="181" w:vertAnchor="text" w:horzAnchor="margin" w:tblpXSpec="center" w:tblpY="1"/>
        <w:tblOverlap w:val="never"/>
        <w:tblW w:w="15742" w:type="dxa"/>
        <w:tblLook w:val="04A0" w:firstRow="1" w:lastRow="0" w:firstColumn="1" w:lastColumn="0" w:noHBand="0" w:noVBand="1"/>
      </w:tblPr>
      <w:tblGrid>
        <w:gridCol w:w="2552"/>
        <w:gridCol w:w="13183"/>
        <w:gridCol w:w="7"/>
      </w:tblGrid>
      <w:tr w:rsidR="002A61D6" w:rsidRPr="008270BD" w14:paraId="6C9E4F43" w14:textId="77777777" w:rsidTr="003D5965">
        <w:trPr>
          <w:trHeight w:val="313"/>
        </w:trPr>
        <w:tc>
          <w:tcPr>
            <w:tcW w:w="1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5C57"/>
            <w:noWrap/>
            <w:vAlign w:val="center"/>
          </w:tcPr>
          <w:p w14:paraId="6F495DBF" w14:textId="77777777" w:rsidR="002A61D6" w:rsidRPr="008270BD" w:rsidRDefault="002A61D6" w:rsidP="00B40392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8270BD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  <w:t>Project information</w:t>
            </w:r>
          </w:p>
        </w:tc>
      </w:tr>
      <w:tr w:rsidR="002A61D6" w:rsidRPr="008270BD" w14:paraId="12F7A3C7" w14:textId="77777777" w:rsidTr="006F6A77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53A651" w14:textId="77777777" w:rsidR="002A61D6" w:rsidRPr="008270BD" w:rsidRDefault="002A61D6" w:rsidP="00B40392">
            <w:pPr>
              <w:rPr>
                <w:rFonts w:ascii="Open Sans" w:hAnsi="Open Sans" w:cs="Open San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203755" w14:textId="77777777" w:rsidR="002A61D6" w:rsidRPr="008270BD" w:rsidRDefault="002A61D6" w:rsidP="00B40392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  <w:tr w:rsidR="002A61D6" w:rsidRPr="008270BD" w14:paraId="745A550F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2D259" w14:textId="77777777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CALL FOR PROPOSALS</w:t>
            </w:r>
          </w:p>
        </w:tc>
        <w:tc>
          <w:tcPr>
            <w:tcW w:w="1318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C7DFF" w14:textId="4872108D" w:rsidR="002A61D6" w:rsidRPr="008270BD" w:rsidRDefault="00841D86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1</w:t>
            </w:r>
            <w:r w:rsidRPr="00841D86">
              <w:rPr>
                <w:rFonts w:ascii="Open Sans" w:hAnsi="Open Sans" w:cs="Open Sans"/>
                <w:sz w:val="16"/>
                <w:szCs w:val="16"/>
                <w:vertAlign w:val="superscript"/>
                <w:lang w:val="en-GB"/>
              </w:rPr>
              <w:t>st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  <w:tr w:rsidR="002A61D6" w:rsidRPr="008270BD" w14:paraId="36593A18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B3F8" w14:textId="3B252059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riority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CFE6C" w14:textId="25734084" w:rsidR="002A61D6" w:rsidRPr="008270BD" w:rsidRDefault="000505C8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2</w:t>
            </w:r>
            <w:r w:rsidR="00FC25AF"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Social and economic development</w:t>
            </w:r>
          </w:p>
        </w:tc>
      </w:tr>
      <w:tr w:rsidR="002A61D6" w:rsidRPr="008270BD" w14:paraId="20E3E633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81CA" w14:textId="7E77393E" w:rsidR="002A61D6" w:rsidRPr="001127D2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Specific objective</w:t>
            </w:r>
            <w:r w:rsidR="002A61D6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DD868" w14:textId="730DF4D6" w:rsidR="002A61D6" w:rsidRPr="008270BD" w:rsidRDefault="008E6CD9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E6CD9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2.2 Ensuring equal access to health care and fostering resilience of health systems, including primary care, and promoting the transition from institutional to family and </w:t>
            </w:r>
            <w:proofErr w:type="gramStart"/>
            <w:r w:rsidRPr="008E6CD9">
              <w:rPr>
                <w:rFonts w:ascii="Open Sans" w:hAnsi="Open Sans" w:cs="Open Sans"/>
                <w:sz w:val="16"/>
                <w:szCs w:val="16"/>
                <w:lang w:val="en-GB"/>
              </w:rPr>
              <w:t>community based</w:t>
            </w:r>
            <w:proofErr w:type="gramEnd"/>
            <w:r w:rsidRPr="008E6CD9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care</w:t>
            </w:r>
          </w:p>
        </w:tc>
      </w:tr>
      <w:tr w:rsidR="00E61FD4" w:rsidRPr="008270BD" w14:paraId="41ABE074" w14:textId="77777777" w:rsidTr="00EA10FB">
        <w:trPr>
          <w:gridAfter w:val="1"/>
          <w:wAfter w:w="7" w:type="dxa"/>
          <w:trHeight w:val="4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9FBC" w14:textId="77777777" w:rsidR="00E61FD4" w:rsidRPr="001127D2" w:rsidRDefault="00E61FD4" w:rsidP="00E61FD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proofErr w:type="spellStart"/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Jems</w:t>
            </w:r>
            <w:proofErr w:type="spellEnd"/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Code: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8B030" w14:textId="21C85153" w:rsidR="00E61FD4" w:rsidRPr="008270BD" w:rsidRDefault="00E61FD4" w:rsidP="00E61FD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proofErr w:type="spellStart"/>
            <w:r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>RORS00</w:t>
            </w:r>
            <w:r w:rsidR="00727429">
              <w:rPr>
                <w:rFonts w:ascii="Open Sans" w:hAnsi="Open Sans" w:cs="Open Sans"/>
                <w:sz w:val="16"/>
                <w:szCs w:val="16"/>
                <w:lang w:val="en-GB"/>
              </w:rPr>
              <w:t>191</w:t>
            </w:r>
            <w:proofErr w:type="spellEnd"/>
          </w:p>
        </w:tc>
      </w:tr>
      <w:tr w:rsidR="002A61D6" w:rsidRPr="008270BD" w14:paraId="24F805DB" w14:textId="77777777" w:rsidTr="00C8665D">
        <w:trPr>
          <w:gridAfter w:val="1"/>
          <w:wAfter w:w="7" w:type="dxa"/>
          <w:trHeight w:val="41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F2E4" w14:textId="1A13290A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roject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title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CEFCB" w14:textId="5D5357A8" w:rsidR="002A61D6" w:rsidRPr="008270BD" w:rsidRDefault="004A2E22" w:rsidP="00C8665D">
            <w:pPr>
              <w:rPr>
                <w:rFonts w:ascii="Open Sans" w:hAnsi="Open Sans" w:cs="Open Sans"/>
                <w:b/>
                <w:color w:val="0070C0"/>
                <w:sz w:val="16"/>
                <w:szCs w:val="16"/>
                <w:lang w:val="en-GB"/>
              </w:rPr>
            </w:pPr>
            <w:r w:rsidRPr="004A2E22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>EQUALITY IN ACCESS FOR VULNERABLE GROUPS TO HEALTHCARE SERVICES IN BANAT</w:t>
            </w:r>
          </w:p>
        </w:tc>
      </w:tr>
      <w:tr w:rsidR="002A61D6" w:rsidRPr="008270BD" w14:paraId="755693D6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647F" w14:textId="7AC7EA03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A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cronym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D2FFC" w14:textId="3458CBB6" w:rsidR="002A61D6" w:rsidRPr="008270BD" w:rsidRDefault="004A2E22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A2E22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RORS </w:t>
            </w:r>
            <w:proofErr w:type="spellStart"/>
            <w:r w:rsidRPr="004A2E22">
              <w:rPr>
                <w:rFonts w:ascii="Open Sans" w:hAnsi="Open Sans" w:cs="Open Sans"/>
                <w:sz w:val="16"/>
                <w:szCs w:val="16"/>
                <w:lang w:val="en-GB"/>
              </w:rPr>
              <w:t>ALMAJPAN</w:t>
            </w:r>
            <w:proofErr w:type="spellEnd"/>
          </w:p>
        </w:tc>
      </w:tr>
      <w:tr w:rsidR="002A61D6" w:rsidRPr="008270BD" w14:paraId="77B48826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68EA" w14:textId="02EDCE30" w:rsidR="002A61D6" w:rsidRPr="001127D2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Duration</w:t>
            </w:r>
            <w:r w:rsidR="002A61D6" w:rsidRPr="001127D2">
              <w:rPr>
                <w:rStyle w:val="FootnoteReference"/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footnoteReference w:id="1"/>
            </w:r>
            <w:r w:rsidR="002A61D6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F8956" w14:textId="6B149EB5" w:rsidR="002A61D6" w:rsidRPr="008270BD" w:rsidRDefault="00727429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727429">
              <w:rPr>
                <w:rFonts w:ascii="Open Sans" w:hAnsi="Open Sans" w:cs="Open Sans"/>
                <w:sz w:val="16"/>
                <w:szCs w:val="16"/>
                <w:lang w:val="en-GB"/>
              </w:rPr>
              <w:t>24.12.2024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r w:rsidR="00981FCD">
              <w:rPr>
                <w:rFonts w:ascii="Open Sans" w:hAnsi="Open Sans" w:cs="Open Sans"/>
                <w:sz w:val="16"/>
                <w:szCs w:val="16"/>
                <w:lang w:val="en-GB"/>
              </w:rPr>
              <w:t>– 2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3</w:t>
            </w:r>
            <w:r w:rsidR="00981FCD">
              <w:rPr>
                <w:rFonts w:ascii="Open Sans" w:hAnsi="Open Sans" w:cs="Open Sans"/>
                <w:sz w:val="16"/>
                <w:szCs w:val="16"/>
                <w:lang w:val="en-GB"/>
              </w:rPr>
              <w:t>.1</w:t>
            </w: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2</w:t>
            </w:r>
            <w:r w:rsidR="00981FCD">
              <w:rPr>
                <w:rFonts w:ascii="Open Sans" w:hAnsi="Open Sans" w:cs="Open Sans"/>
                <w:sz w:val="16"/>
                <w:szCs w:val="16"/>
                <w:lang w:val="en-GB"/>
              </w:rPr>
              <w:t>.202</w:t>
            </w:r>
            <w:r w:rsidR="00242D8A">
              <w:rPr>
                <w:rFonts w:ascii="Open Sans" w:hAnsi="Open Sans" w:cs="Open Sans"/>
                <w:sz w:val="16"/>
                <w:szCs w:val="16"/>
                <w:lang w:val="en-GB"/>
              </w:rPr>
              <w:t>6</w:t>
            </w:r>
            <w:r w:rsidR="00707198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(</w:t>
            </w:r>
            <w:r w:rsidR="008E6CD9" w:rsidRPr="008E6CD9">
              <w:rPr>
                <w:rFonts w:ascii="Open Sans" w:hAnsi="Open Sans" w:cs="Open Sans"/>
                <w:sz w:val="16"/>
                <w:szCs w:val="16"/>
                <w:lang w:val="en-GB"/>
              </w:rPr>
              <w:t>24</w:t>
            </w:r>
            <w:r w:rsidR="008E6CD9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months</w:t>
            </w:r>
            <w:r w:rsidR="00707198">
              <w:rPr>
                <w:rFonts w:ascii="Open Sans" w:hAnsi="Open Sans" w:cs="Open Sans"/>
                <w:sz w:val="16"/>
                <w:szCs w:val="16"/>
                <w:lang w:val="en-GB"/>
              </w:rPr>
              <w:t>)</w:t>
            </w:r>
            <w:r w:rsidR="00F47F79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  <w:tr w:rsidR="002A61D6" w:rsidRPr="008270BD" w14:paraId="475383C5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6D3" w14:textId="1AEB1D5B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Interreg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IPA</w:t>
            </w:r>
          </w:p>
          <w:p w14:paraId="718AB194" w14:textId="69E78B29" w:rsidR="002A61D6" w:rsidRPr="001127D2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contracted funds</w:t>
            </w:r>
            <w:r w:rsidR="002A61D6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B6E4D" w14:textId="64386960" w:rsidR="002A61D6" w:rsidRPr="008270BD" w:rsidRDefault="001504C9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>€</w:t>
            </w:r>
            <w:r w:rsidR="008E6CD9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 xml:space="preserve"> </w:t>
            </w:r>
            <w:r w:rsidR="00467959" w:rsidRPr="00467959">
              <w:rPr>
                <w:rFonts w:ascii="Open Sans" w:hAnsi="Open Sans" w:cs="Open Sans"/>
                <w:b/>
                <w:bCs/>
                <w:sz w:val="16"/>
                <w:szCs w:val="16"/>
              </w:rPr>
              <w:t>493.875,69</w:t>
            </w:r>
          </w:p>
        </w:tc>
      </w:tr>
      <w:tr w:rsidR="002A61D6" w:rsidRPr="008270BD" w14:paraId="449E581A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309E2" w14:textId="6D1115DF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TOTAL 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contracted funds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F23D4" w14:textId="2B72BEFF" w:rsidR="002A61D6" w:rsidRPr="008270BD" w:rsidRDefault="001504C9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>€</w:t>
            </w:r>
            <w:r w:rsidR="008E6CD9">
              <w:rPr>
                <w:rFonts w:ascii="Open Sans" w:hAnsi="Open Sans" w:cs="Open Sans"/>
                <w:b/>
                <w:sz w:val="16"/>
                <w:szCs w:val="16"/>
                <w:lang w:val="en-GB"/>
              </w:rPr>
              <w:t xml:space="preserve"> </w:t>
            </w:r>
            <w:r w:rsidR="00225E87" w:rsidRPr="00225E87">
              <w:rPr>
                <w:rFonts w:ascii="Open Sans" w:hAnsi="Open Sans" w:cs="Open Sans"/>
                <w:b/>
                <w:bCs/>
                <w:sz w:val="16"/>
                <w:szCs w:val="16"/>
              </w:rPr>
              <w:t>581.030,23</w:t>
            </w:r>
          </w:p>
        </w:tc>
      </w:tr>
      <w:tr w:rsidR="002A61D6" w:rsidRPr="008270BD" w14:paraId="4ACA66F6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6C05B" w14:textId="1165AF84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A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bsorption rate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(%)</w:t>
            </w:r>
            <w:r w:rsidRPr="001127D2">
              <w:rPr>
                <w:rStyle w:val="FootnoteReference"/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footnoteReference w:id="2"/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E0D8B" w14:textId="54169D3B" w:rsidR="002A61D6" w:rsidRPr="008270BD" w:rsidRDefault="00F328AB" w:rsidP="00C8665D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E61FD4"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  <w:t>%</w:t>
            </w:r>
            <w:r w:rsidR="00C8665D"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(The rate will be updated after the final project report is approved.)</w:t>
            </w:r>
          </w:p>
        </w:tc>
      </w:tr>
      <w:tr w:rsidR="002A61D6" w:rsidRPr="008270BD" w14:paraId="1040DF45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CC08F" w14:textId="73ED848C" w:rsidR="002A61D6" w:rsidRPr="001127D2" w:rsidRDefault="002A61D6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roject </w:t>
            </w:r>
            <w:r w:rsidR="00C8665D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overall </w:t>
            </w:r>
            <w:r w:rsidR="00295183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objective</w:t>
            </w:r>
            <w:r w:rsidR="00C8665D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(s)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53A5F" w14:textId="77777777" w:rsidR="00B85EEF" w:rsidRPr="00175845" w:rsidRDefault="00B85EEF" w:rsidP="00841D86">
            <w:pPr>
              <w:jc w:val="both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175845">
              <w:rPr>
                <w:rFonts w:ascii="Open Sans" w:hAnsi="Open Sans" w:cs="Open Sans"/>
                <w:sz w:val="16"/>
                <w:szCs w:val="16"/>
                <w:lang w:val="en-GB"/>
              </w:rPr>
              <w:t>Ensuring equal access to health care through developing infrastructure,</w:t>
            </w:r>
            <w:r w:rsidR="003B71BF" w:rsidRPr="00175845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including primary care, and promoting the transition from institutional to family and community</w:t>
            </w:r>
            <w:r w:rsidR="004B3062" w:rsidRPr="00175845">
              <w:rPr>
                <w:rFonts w:ascii="Open Sans" w:hAnsi="Open Sans" w:cs="Open Sans"/>
                <w:sz w:val="16"/>
                <w:szCs w:val="16"/>
                <w:lang w:val="en-GB"/>
              </w:rPr>
              <w:t>-</w:t>
            </w:r>
            <w:r w:rsidR="003B71BF" w:rsidRPr="00175845">
              <w:rPr>
                <w:rFonts w:ascii="Open Sans" w:hAnsi="Open Sans" w:cs="Open Sans"/>
                <w:sz w:val="16"/>
                <w:szCs w:val="16"/>
                <w:lang w:val="en-GB"/>
              </w:rPr>
              <w:t>based care.</w:t>
            </w:r>
          </w:p>
          <w:p w14:paraId="1CD41BF2" w14:textId="492749FD" w:rsidR="00822EDB" w:rsidRPr="00477F31" w:rsidRDefault="00F4682A" w:rsidP="00841D86">
            <w:pPr>
              <w:jc w:val="both"/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</w:pPr>
            <w:r w:rsidRPr="00175845">
              <w:rPr>
                <w:rFonts w:ascii="Open Sans" w:hAnsi="Open Sans" w:cs="Open Sans"/>
                <w:sz w:val="16"/>
                <w:szCs w:val="16"/>
                <w:lang w:val="en-GB"/>
              </w:rPr>
              <w:t>Development and implementation of measures to improve accessibility effectiveness and resilience of healthcare systems and long-term care services across borders</w:t>
            </w:r>
            <w:r w:rsidR="00822EDB" w:rsidRPr="00175845">
              <w:rPr>
                <w:rFonts w:ascii="Open Sans" w:hAnsi="Open Sans" w:cs="Open Sans"/>
                <w:sz w:val="16"/>
                <w:szCs w:val="16"/>
                <w:lang w:val="en-GB"/>
              </w:rPr>
              <w:t>.</w:t>
            </w:r>
          </w:p>
        </w:tc>
      </w:tr>
      <w:tr w:rsidR="00560614" w:rsidRPr="008270BD" w14:paraId="3DD33EDF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111" w14:textId="3E71AC6A" w:rsidR="00560614" w:rsidRPr="001127D2" w:rsidRDefault="00295183" w:rsidP="00C8665D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Short description</w:t>
            </w:r>
            <w:r w:rsidR="00560614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CD684" w14:textId="77777777" w:rsidR="00841D86" w:rsidRPr="00841D86" w:rsidRDefault="00841D86" w:rsidP="00A44646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This project aims to </w:t>
            </w:r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improve access to primary, specialized, and emergency medical services</w:t>
            </w:r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for rural and isolated communities by establishing the </w:t>
            </w:r>
            <w:proofErr w:type="spellStart"/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Bozovici</w:t>
            </w:r>
            <w:proofErr w:type="spellEnd"/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 xml:space="preserve"> Medical Center (BMC)</w:t>
            </w:r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and implementing a </w:t>
            </w:r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Primary Health Assessment Campaign</w:t>
            </w:r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>. By equipping medical offices and deploying mobile medical teams, the project will enhance healthcare accessibility, early disease detection, and overall public health awareness.</w:t>
            </w:r>
          </w:p>
          <w:p w14:paraId="589E7FEF" w14:textId="0ED32F94" w:rsidR="00841D86" w:rsidRPr="00841D86" w:rsidRDefault="009D2405" w:rsidP="00A44646">
            <w:pPr>
              <w:jc w:val="both"/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The project aims to</w:t>
            </w:r>
            <w:r w:rsidR="00841D86"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:</w:t>
            </w:r>
          </w:p>
          <w:p w14:paraId="539EE8F0" w14:textId="77777777" w:rsidR="00841D86" w:rsidRPr="00841D86" w:rsidRDefault="00841D86" w:rsidP="00A44646">
            <w:pPr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 xml:space="preserve">Establish the </w:t>
            </w:r>
            <w:proofErr w:type="spellStart"/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Bozovici</w:t>
            </w:r>
            <w:proofErr w:type="spellEnd"/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 xml:space="preserve"> Medical Center (BMC)</w:t>
            </w:r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, equipping three medical offices with specialized services in </w:t>
            </w:r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 xml:space="preserve">internal medicine/cardiology, </w:t>
            </w:r>
            <w:proofErr w:type="spellStart"/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paediatrics</w:t>
            </w:r>
            <w:proofErr w:type="spellEnd"/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 xml:space="preserve">/neurology, and </w:t>
            </w:r>
            <w:proofErr w:type="spellStart"/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gynaecology</w:t>
            </w:r>
            <w:proofErr w:type="spellEnd"/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>.</w:t>
            </w:r>
          </w:p>
          <w:p w14:paraId="125B155C" w14:textId="77777777" w:rsidR="00841D86" w:rsidRPr="00841D86" w:rsidRDefault="00841D86" w:rsidP="00A44646">
            <w:pPr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Conduct a Primary Health Assessment Campaign</w:t>
            </w:r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to detect serious diseases early through joint Romanian-Serbian (RO-SE) medical teams providing specialized consultations in rural areas.</w:t>
            </w:r>
          </w:p>
          <w:p w14:paraId="4B4F198D" w14:textId="77777777" w:rsidR="00841D86" w:rsidRPr="00841D86" w:rsidRDefault="00841D86" w:rsidP="00A44646">
            <w:pPr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Improve home care and patronage medical services</w:t>
            </w:r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in rural areas near </w:t>
            </w:r>
            <w:proofErr w:type="spellStart"/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>Pancevo</w:t>
            </w:r>
            <w:proofErr w:type="spellEnd"/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by purchasing four vehicles dedicated to home healthcare and one vehicle for transporting </w:t>
            </w:r>
            <w:proofErr w:type="spellStart"/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>haemodialysis</w:t>
            </w:r>
            <w:proofErr w:type="spellEnd"/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patients.</w:t>
            </w:r>
          </w:p>
          <w:p w14:paraId="349419BA" w14:textId="77777777" w:rsidR="00841D86" w:rsidRPr="00841D86" w:rsidRDefault="00841D86" w:rsidP="00A44646">
            <w:pPr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Raise awareness about health risks associated with lifestyle factors</w:t>
            </w:r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through a </w:t>
            </w:r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health education campaign</w:t>
            </w:r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targeting the project area’s population.</w:t>
            </w:r>
          </w:p>
          <w:p w14:paraId="30ABD6CD" w14:textId="77777777" w:rsidR="00841D86" w:rsidRPr="00841D86" w:rsidRDefault="00841D86" w:rsidP="00A44646">
            <w:pPr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Facilitate knowledge exchange between medical professionals</w:t>
            </w:r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from the </w:t>
            </w:r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 xml:space="preserve">Health Center in </w:t>
            </w:r>
            <w:proofErr w:type="spellStart"/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Pancevo</w:t>
            </w:r>
            <w:proofErr w:type="spellEnd"/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and the </w:t>
            </w:r>
            <w:proofErr w:type="spellStart"/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Almaj</w:t>
            </w:r>
            <w:proofErr w:type="spellEnd"/>
            <w:r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 xml:space="preserve"> Health Association (ASA)</w:t>
            </w:r>
            <w:r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to improve home healthcare services.</w:t>
            </w:r>
          </w:p>
          <w:p w14:paraId="67157916" w14:textId="5492BB63" w:rsidR="00642B29" w:rsidRPr="002E1532" w:rsidRDefault="009D2405" w:rsidP="00A44646">
            <w:pPr>
              <w:tabs>
                <w:tab w:val="num" w:pos="720"/>
              </w:tabs>
              <w:jc w:val="both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Therefore, </w:t>
            </w:r>
            <w:r w:rsidR="00841D86"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Romanian and Serbian doctors working together on </w:t>
            </w:r>
            <w:r w:rsidR="00841D86"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joint health assessment campaigns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 xml:space="preserve">. </w:t>
            </w:r>
            <w:r w:rsidRPr="009D2405">
              <w:rPr>
                <w:rFonts w:ascii="Open Sans" w:hAnsi="Open Sans" w:cs="Open Sans"/>
                <w:sz w:val="16"/>
                <w:szCs w:val="16"/>
                <w:lang w:val="en-US"/>
              </w:rPr>
              <w:t>They will use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</w:t>
            </w:r>
            <w:r w:rsidR="00841D86"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portable ultrasound and advanced diagnostic tools</w:t>
            </w:r>
            <w:r w:rsidR="00841D86"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in rural areas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, </w:t>
            </w:r>
            <w:r w:rsidR="00841D86"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>ensuring better medical access for vulnerable patients.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</w:t>
            </w:r>
            <w:r w:rsidR="00841D86"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This project will </w:t>
            </w:r>
            <w:r w:rsidR="00841D86" w:rsidRPr="00841D86"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  <w:t>enhance healthcare accessibility, improve early disease detection, and strengthen regional medical cooperation</w:t>
            </w:r>
            <w:r w:rsidR="00841D86" w:rsidRPr="00841D86">
              <w:rPr>
                <w:rFonts w:ascii="Open Sans" w:hAnsi="Open Sans" w:cs="Open Sans"/>
                <w:sz w:val="16"/>
                <w:szCs w:val="16"/>
                <w:lang w:val="en-US"/>
              </w:rPr>
              <w:t>, ultimately benefiting thousands of people in rural and isolated areas.</w:t>
            </w: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</w:t>
            </w:r>
          </w:p>
        </w:tc>
      </w:tr>
      <w:tr w:rsidR="00560614" w:rsidRPr="008270BD" w14:paraId="307C61BF" w14:textId="77777777" w:rsidTr="00C8665D">
        <w:trPr>
          <w:gridAfter w:val="1"/>
          <w:wAfter w:w="7" w:type="dxa"/>
          <w:trHeight w:val="31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351D2" w14:textId="1CBEE9DA" w:rsidR="00560614" w:rsidRPr="001127D2" w:rsidRDefault="00182539" w:rsidP="00182539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82539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lastRenderedPageBreak/>
              <w:t>Concrete results achieved by the project: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6C1F9" w14:textId="4E6A729C" w:rsidR="00375D6F" w:rsidRPr="002E1532" w:rsidRDefault="00E77E47" w:rsidP="00A52F67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2E1532">
              <w:rPr>
                <w:rFonts w:ascii="Open Sans" w:hAnsi="Open Sans" w:cs="Open Sans"/>
                <w:sz w:val="16"/>
                <w:szCs w:val="16"/>
                <w:lang w:val="en-GB"/>
              </w:rPr>
              <w:t>(The results will be updated after the final project report is approved.)</w:t>
            </w:r>
            <w:r w:rsidR="00320820" w:rsidRPr="002E1532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52810151" w14:textId="77777777" w:rsidR="002A61D6" w:rsidRDefault="002A61D6">
      <w:pPr>
        <w:rPr>
          <w:rFonts w:ascii="Open Sans" w:hAnsi="Open Sans" w:cs="Open Sans"/>
          <w:sz w:val="16"/>
          <w:szCs w:val="16"/>
          <w:lang w:val="en-GB"/>
        </w:rPr>
      </w:pPr>
    </w:p>
    <w:p w14:paraId="358DFC64" w14:textId="77777777" w:rsidR="006E309C" w:rsidRDefault="006E309C">
      <w:pPr>
        <w:rPr>
          <w:rFonts w:ascii="Open Sans" w:hAnsi="Open Sans" w:cs="Open Sans"/>
          <w:sz w:val="16"/>
          <w:szCs w:val="16"/>
          <w:lang w:val="en-GB"/>
        </w:rPr>
      </w:pPr>
    </w:p>
    <w:p w14:paraId="7883A869" w14:textId="77777777" w:rsidR="006E309C" w:rsidRPr="008270BD" w:rsidRDefault="006E309C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Style w:val="TableGrid"/>
        <w:tblW w:w="1572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1276"/>
        <w:gridCol w:w="2268"/>
        <w:gridCol w:w="1980"/>
        <w:gridCol w:w="3966"/>
      </w:tblGrid>
      <w:tr w:rsidR="00811AC4" w:rsidRPr="008270BD" w14:paraId="2736F938" w14:textId="77777777" w:rsidTr="00D60C88">
        <w:trPr>
          <w:trHeight w:val="408"/>
          <w:tblHeader/>
          <w:jc w:val="center"/>
        </w:trPr>
        <w:tc>
          <w:tcPr>
            <w:tcW w:w="1555" w:type="dxa"/>
            <w:noWrap/>
            <w:vAlign w:val="center"/>
          </w:tcPr>
          <w:p w14:paraId="6B8A8339" w14:textId="77777777" w:rsidR="00811AC4" w:rsidRPr="001127D2" w:rsidRDefault="00811AC4" w:rsidP="00560614">
            <w:pPr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677" w:type="dxa"/>
            <w:noWrap/>
            <w:vAlign w:val="center"/>
          </w:tcPr>
          <w:p w14:paraId="3BD91014" w14:textId="188B8DE4" w:rsidR="00811AC4" w:rsidRPr="001127D2" w:rsidRDefault="000723E8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276" w:type="dxa"/>
            <w:noWrap/>
            <w:vAlign w:val="center"/>
          </w:tcPr>
          <w:p w14:paraId="114A982D" w14:textId="77777777" w:rsidR="00811AC4" w:rsidRPr="001127D2" w:rsidRDefault="00811AC4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2268" w:type="dxa"/>
            <w:noWrap/>
            <w:vAlign w:val="center"/>
          </w:tcPr>
          <w:p w14:paraId="75BC9FB5" w14:textId="77777777" w:rsidR="00811AC4" w:rsidRPr="001127D2" w:rsidRDefault="00811AC4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COUNTY/DISTRICT</w:t>
            </w:r>
          </w:p>
        </w:tc>
        <w:tc>
          <w:tcPr>
            <w:tcW w:w="1980" w:type="dxa"/>
            <w:noWrap/>
            <w:vAlign w:val="center"/>
          </w:tcPr>
          <w:p w14:paraId="6047C6C8" w14:textId="13CFE212" w:rsidR="00811AC4" w:rsidRPr="001127D2" w:rsidRDefault="00811AC4" w:rsidP="000723E8">
            <w:pPr>
              <w:jc w:val="right"/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BUDGET</w:t>
            </w:r>
            <w:r w:rsidR="008270BD"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 xml:space="preserve"> </w:t>
            </w: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(EURO)</w:t>
            </w:r>
          </w:p>
        </w:tc>
        <w:tc>
          <w:tcPr>
            <w:tcW w:w="3966" w:type="dxa"/>
            <w:noWrap/>
            <w:vAlign w:val="center"/>
          </w:tcPr>
          <w:p w14:paraId="3CA1D361" w14:textId="77777777" w:rsidR="00811AC4" w:rsidRPr="001127D2" w:rsidRDefault="00811AC4" w:rsidP="000723E8">
            <w:pPr>
              <w:jc w:val="center"/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CONTACT DETAILS</w:t>
            </w:r>
          </w:p>
        </w:tc>
      </w:tr>
      <w:tr w:rsidR="00811AC4" w:rsidRPr="008270BD" w14:paraId="3593C97D" w14:textId="77777777" w:rsidTr="001127D2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0303B00A" w14:textId="77777777" w:rsidR="00811AC4" w:rsidRPr="001127D2" w:rsidRDefault="00811AC4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LEAD PARTNER:</w:t>
            </w:r>
          </w:p>
        </w:tc>
        <w:tc>
          <w:tcPr>
            <w:tcW w:w="4677" w:type="dxa"/>
            <w:noWrap/>
            <w:vAlign w:val="center"/>
          </w:tcPr>
          <w:p w14:paraId="3F85292E" w14:textId="465C829D" w:rsidR="00811AC4" w:rsidRPr="008270BD" w:rsidRDefault="00EC76CC" w:rsidP="0056061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Bozovici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Commune</w:t>
            </w:r>
          </w:p>
        </w:tc>
        <w:tc>
          <w:tcPr>
            <w:tcW w:w="1276" w:type="dxa"/>
            <w:noWrap/>
            <w:vAlign w:val="center"/>
          </w:tcPr>
          <w:p w14:paraId="7289905E" w14:textId="5763C2C6" w:rsidR="00811AC4" w:rsidRPr="008270BD" w:rsidRDefault="00311BD7" w:rsidP="0056061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>Romania</w:t>
            </w:r>
          </w:p>
        </w:tc>
        <w:tc>
          <w:tcPr>
            <w:tcW w:w="2268" w:type="dxa"/>
            <w:noWrap/>
            <w:vAlign w:val="center"/>
          </w:tcPr>
          <w:p w14:paraId="22746202" w14:textId="588EACC6" w:rsidR="00811AC4" w:rsidRPr="008270BD" w:rsidRDefault="00DF0D66" w:rsidP="0056061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Caras-Severin</w:t>
            </w:r>
          </w:p>
        </w:tc>
        <w:tc>
          <w:tcPr>
            <w:tcW w:w="1980" w:type="dxa"/>
            <w:noWrap/>
            <w:vAlign w:val="center"/>
          </w:tcPr>
          <w:p w14:paraId="65E0A3F1" w14:textId="1087B3F5" w:rsidR="00811AC4" w:rsidRPr="008270BD" w:rsidRDefault="005C6F7B" w:rsidP="000723E8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C6F7B">
              <w:rPr>
                <w:rFonts w:ascii="Open Sans" w:hAnsi="Open Sans" w:cs="Open Sans"/>
                <w:sz w:val="16"/>
                <w:szCs w:val="16"/>
              </w:rPr>
              <w:t>362.390,23</w:t>
            </w:r>
          </w:p>
        </w:tc>
        <w:tc>
          <w:tcPr>
            <w:tcW w:w="3966" w:type="dxa"/>
            <w:noWrap/>
            <w:vAlign w:val="center"/>
          </w:tcPr>
          <w:p w14:paraId="73FDAEAA" w14:textId="6D20D707" w:rsidR="00605CF8" w:rsidRPr="001A68A4" w:rsidRDefault="001022F5" w:rsidP="008E6CD9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proofErr w:type="spellStart"/>
            <w:r w:rsidRPr="001022F5">
              <w:rPr>
                <w:rFonts w:ascii="Open Sans" w:hAnsi="Open Sans" w:cs="Open Sans"/>
                <w:sz w:val="16"/>
                <w:szCs w:val="16"/>
                <w:lang w:val="en-GB"/>
              </w:rPr>
              <w:t>251B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Mihai Eminescu</w:t>
            </w:r>
            <w:r w:rsidR="001A68A4" w:rsidRPr="001A68A4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Street,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Bozovici</w:t>
            </w:r>
            <w:proofErr w:type="spellEnd"/>
          </w:p>
          <w:p w14:paraId="055C5B47" w14:textId="77777777" w:rsidR="000056E9" w:rsidRDefault="001A68A4" w:rsidP="000056E9">
            <w:pPr>
              <w:rPr>
                <w:rFonts w:ascii="Open Sans" w:hAnsi="Open Sans" w:cs="Open Sans"/>
                <w:sz w:val="16"/>
                <w:szCs w:val="16"/>
              </w:rPr>
            </w:pPr>
            <w:r w:rsidRPr="001A68A4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7" w:history="1">
              <w:r w:rsidR="001056F8" w:rsidRPr="009439E3">
                <w:rPr>
                  <w:rStyle w:val="Hyperlink"/>
                  <w:rFonts w:ascii="Open Sans" w:hAnsi="Open Sans" w:cs="Open Sans"/>
                  <w:sz w:val="16"/>
                  <w:szCs w:val="16"/>
                </w:rPr>
                <w:t>p_bozovici@yahoo.com</w:t>
              </w:r>
            </w:hyperlink>
            <w:r w:rsidR="001056F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14:paraId="75FE3DBF" w14:textId="6091B32F" w:rsidR="008821FC" w:rsidRPr="00395EEC" w:rsidRDefault="008821FC" w:rsidP="000056E9">
            <w:pPr>
              <w:rPr>
                <w:rFonts w:ascii="Open Sans" w:hAnsi="Open Sans" w:cs="Open Sans"/>
                <w:sz w:val="16"/>
                <w:szCs w:val="16"/>
              </w:rPr>
            </w:pPr>
            <w:hyperlink r:id="rId8" w:history="1">
              <w:r w:rsidRPr="009439E3">
                <w:rPr>
                  <w:rStyle w:val="Hyperlink"/>
                  <w:rFonts w:ascii="Open Sans" w:hAnsi="Open Sans" w:cs="Open Sans"/>
                  <w:sz w:val="16"/>
                  <w:szCs w:val="16"/>
                </w:rPr>
                <w:t>https://primariabozovici.ro/</w:t>
              </w:r>
            </w:hyperlink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</w:tr>
      <w:tr w:rsidR="00811AC4" w:rsidRPr="008270BD" w14:paraId="4CE3050C" w14:textId="77777777" w:rsidTr="001127D2">
        <w:trPr>
          <w:trHeight w:val="408"/>
          <w:jc w:val="center"/>
        </w:trPr>
        <w:tc>
          <w:tcPr>
            <w:tcW w:w="1555" w:type="dxa"/>
            <w:noWrap/>
            <w:vAlign w:val="center"/>
            <w:hideMark/>
          </w:tcPr>
          <w:p w14:paraId="01A5990E" w14:textId="77777777" w:rsidR="00811AC4" w:rsidRPr="001127D2" w:rsidRDefault="00811AC4" w:rsidP="00560614">
            <w:pPr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</w:pPr>
            <w:r w:rsidRPr="001127D2">
              <w:rPr>
                <w:rFonts w:ascii="Open Sans" w:hAnsi="Open Sans" w:cs="Open Sans"/>
                <w:b/>
                <w:bCs/>
                <w:color w:val="DA5C57"/>
                <w:sz w:val="16"/>
                <w:szCs w:val="16"/>
                <w:lang w:val="en-GB"/>
              </w:rPr>
              <w:t>PARTNER 2:</w:t>
            </w:r>
          </w:p>
        </w:tc>
        <w:tc>
          <w:tcPr>
            <w:tcW w:w="4677" w:type="dxa"/>
            <w:noWrap/>
            <w:vAlign w:val="center"/>
          </w:tcPr>
          <w:p w14:paraId="48ED5CFE" w14:textId="637E21FD" w:rsidR="00811AC4" w:rsidRPr="008270BD" w:rsidRDefault="0051525A" w:rsidP="0056061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1525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Health </w:t>
            </w:r>
            <w:proofErr w:type="spellStart"/>
            <w:r w:rsidRPr="0051525A">
              <w:rPr>
                <w:rFonts w:ascii="Open Sans" w:hAnsi="Open Sans" w:cs="Open Sans"/>
                <w:sz w:val="16"/>
                <w:szCs w:val="16"/>
                <w:lang w:val="en-GB"/>
              </w:rPr>
              <w:t>Center</w:t>
            </w:r>
            <w:proofErr w:type="spellEnd"/>
            <w:r w:rsidRPr="0051525A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in </w:t>
            </w:r>
            <w:proofErr w:type="spellStart"/>
            <w:r w:rsidRPr="0051525A">
              <w:rPr>
                <w:rFonts w:ascii="Open Sans" w:hAnsi="Open Sans" w:cs="Open Sans"/>
                <w:sz w:val="16"/>
                <w:szCs w:val="16"/>
                <w:lang w:val="en-GB"/>
              </w:rPr>
              <w:t>Pancevo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14:paraId="55154AE0" w14:textId="5BD8A8F9" w:rsidR="00811AC4" w:rsidRPr="008270BD" w:rsidRDefault="00311BD7" w:rsidP="0056061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>Serbia</w:t>
            </w:r>
          </w:p>
        </w:tc>
        <w:tc>
          <w:tcPr>
            <w:tcW w:w="2268" w:type="dxa"/>
            <w:noWrap/>
            <w:vAlign w:val="center"/>
          </w:tcPr>
          <w:p w14:paraId="2CE64712" w14:textId="53B9A729" w:rsidR="00811AC4" w:rsidRPr="008270BD" w:rsidRDefault="002D3EA4" w:rsidP="0056061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South</w:t>
            </w:r>
            <w:r w:rsidR="00311BD7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Banat</w:t>
            </w:r>
          </w:p>
        </w:tc>
        <w:tc>
          <w:tcPr>
            <w:tcW w:w="1980" w:type="dxa"/>
            <w:noWrap/>
            <w:vAlign w:val="center"/>
          </w:tcPr>
          <w:p w14:paraId="19415342" w14:textId="2A68EE30" w:rsidR="00811AC4" w:rsidRPr="008270BD" w:rsidRDefault="008602FE" w:rsidP="000723E8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602FE">
              <w:rPr>
                <w:rFonts w:ascii="Open Sans" w:hAnsi="Open Sans" w:cs="Open Sans"/>
                <w:sz w:val="16"/>
                <w:szCs w:val="16"/>
              </w:rPr>
              <w:t>218.640,00</w:t>
            </w:r>
          </w:p>
        </w:tc>
        <w:tc>
          <w:tcPr>
            <w:tcW w:w="3966" w:type="dxa"/>
            <w:noWrap/>
            <w:vAlign w:val="center"/>
          </w:tcPr>
          <w:p w14:paraId="27A85EA1" w14:textId="347F2CDE" w:rsidR="00AB57EB" w:rsidRDefault="009A4F40" w:rsidP="0056061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2</w:t>
            </w:r>
            <w:r w:rsidR="00CF1AD1" w:rsidRPr="00CF1AD1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r w:rsidRPr="009A4F40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Milosa </w:t>
            </w:r>
            <w:proofErr w:type="spellStart"/>
            <w:r w:rsidRPr="009A4F40">
              <w:rPr>
                <w:rFonts w:ascii="Open Sans" w:hAnsi="Open Sans" w:cs="Open Sans"/>
                <w:sz w:val="16"/>
                <w:szCs w:val="16"/>
                <w:lang w:val="en-GB"/>
              </w:rPr>
              <w:t>Obrenovica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r w:rsidR="00AB57EB" w:rsidRPr="001A68A4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Street,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Pancevo</w:t>
            </w:r>
            <w:proofErr w:type="spellEnd"/>
          </w:p>
          <w:p w14:paraId="64018DC0" w14:textId="2F820B57" w:rsidR="00382A11" w:rsidRPr="00382A11" w:rsidRDefault="001A68A4" w:rsidP="00382A11">
            <w:pPr>
              <w:rPr>
                <w:rFonts w:ascii="Open Sans" w:hAnsi="Open Sans" w:cs="Open Sans"/>
                <w:color w:val="0563C1" w:themeColor="hyperlink"/>
                <w:sz w:val="16"/>
                <w:szCs w:val="16"/>
                <w:u w:val="single"/>
                <w:lang w:val="en-GB"/>
              </w:rPr>
            </w:pPr>
            <w:r w:rsidRPr="001A68A4">
              <w:rPr>
                <w:rFonts w:ascii="Open Sans" w:hAnsi="Open Sans" w:cs="Open Sans"/>
                <w:sz w:val="16"/>
                <w:szCs w:val="16"/>
                <w:lang w:val="en-GB"/>
              </w:rPr>
              <w:t>e-mail:</w:t>
            </w:r>
            <w:r w:rsidR="000E0DC4" w:rsidRPr="001A68A4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  <w:hyperlink r:id="rId9" w:history="1">
              <w:r w:rsidR="00E7208E" w:rsidRPr="009439E3">
                <w:rPr>
                  <w:rStyle w:val="Hyperlink"/>
                  <w:rFonts w:ascii="Open Sans" w:hAnsi="Open Sans" w:cs="Open Sans"/>
                  <w:sz w:val="16"/>
                  <w:szCs w:val="16"/>
                </w:rPr>
                <w:t>ignjatovicmitrana40@gmail.com</w:t>
              </w:r>
            </w:hyperlink>
            <w:r w:rsidR="00E7208E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79673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hyperlink r:id="rId10" w:history="1">
              <w:r w:rsidR="00382A11" w:rsidRPr="009439E3">
                <w:rPr>
                  <w:rStyle w:val="Hyperlink"/>
                  <w:rFonts w:ascii="Open Sans" w:hAnsi="Open Sans" w:cs="Open Sans"/>
                  <w:sz w:val="16"/>
                  <w:szCs w:val="16"/>
                </w:rPr>
                <w:t>office@dzpancevo.org</w:t>
              </w:r>
            </w:hyperlink>
            <w:r w:rsidR="00382A11">
              <w:rPr>
                <w:rFonts w:ascii="Open Sans" w:hAnsi="Open Sans" w:cs="Open Sans"/>
                <w:color w:val="0563C1" w:themeColor="hyperlink"/>
                <w:sz w:val="16"/>
                <w:szCs w:val="16"/>
                <w:u w:val="single"/>
                <w:lang w:val="en-GB"/>
              </w:rPr>
              <w:t xml:space="preserve"> </w:t>
            </w:r>
            <w:r w:rsidR="00382A11">
              <w:rPr>
                <w:rFonts w:ascii="Open Sans" w:hAnsi="Open Sans" w:cs="Open Sans"/>
                <w:color w:val="0563C1" w:themeColor="hyperlink"/>
                <w:sz w:val="16"/>
                <w:szCs w:val="16"/>
                <w:u w:val="single"/>
                <w:lang w:val="en-GB"/>
              </w:rPr>
              <w:fldChar w:fldCharType="begin"/>
            </w:r>
            <w:r w:rsidR="00382A11">
              <w:rPr>
                <w:rFonts w:ascii="Open Sans" w:hAnsi="Open Sans" w:cs="Open Sans"/>
                <w:color w:val="0563C1" w:themeColor="hyperlink"/>
                <w:sz w:val="16"/>
                <w:szCs w:val="16"/>
                <w:u w:val="single"/>
                <w:lang w:val="en-GB"/>
              </w:rPr>
              <w:instrText>HYPERLINK "</w:instrText>
            </w:r>
          </w:p>
          <w:p w14:paraId="2AA7E5A1" w14:textId="77777777" w:rsidR="00382A11" w:rsidRPr="009439E3" w:rsidRDefault="00382A11" w:rsidP="00382A11">
            <w:pPr>
              <w:rPr>
                <w:rStyle w:val="Hyperlink"/>
                <w:rFonts w:ascii="Open Sans" w:hAnsi="Open Sans" w:cs="Open Sans"/>
                <w:sz w:val="16"/>
                <w:szCs w:val="16"/>
                <w:lang w:val="en-GB"/>
              </w:rPr>
            </w:pPr>
            <w:r w:rsidRPr="00382A11">
              <w:rPr>
                <w:rFonts w:ascii="Open Sans" w:hAnsi="Open Sans" w:cs="Open Sans"/>
                <w:color w:val="0563C1" w:themeColor="hyperlink"/>
                <w:sz w:val="16"/>
                <w:szCs w:val="16"/>
                <w:u w:val="single"/>
                <w:lang w:val="en-GB"/>
              </w:rPr>
              <w:instrText>https://dzpancevo.org</w:instrText>
            </w:r>
            <w:r w:rsidRPr="00382A11">
              <w:rPr>
                <w:rFonts w:ascii="Open Sans" w:hAnsi="Open Sans" w:cs="Open Sans"/>
                <w:sz w:val="16"/>
                <w:szCs w:val="16"/>
                <w:lang w:val="en-GB"/>
              </w:rPr>
              <w:instrText>/</w:instrText>
            </w:r>
            <w:r>
              <w:rPr>
                <w:rFonts w:ascii="Open Sans" w:hAnsi="Open Sans" w:cs="Open Sans"/>
                <w:color w:val="0563C1" w:themeColor="hyperlink"/>
                <w:sz w:val="16"/>
                <w:szCs w:val="16"/>
                <w:u w:val="single"/>
                <w:lang w:val="en-GB"/>
              </w:rPr>
              <w:instrText>"</w:instrText>
            </w:r>
            <w:r>
              <w:rPr>
                <w:rFonts w:ascii="Open Sans" w:hAnsi="Open Sans" w:cs="Open Sans"/>
                <w:color w:val="0563C1" w:themeColor="hyperlink"/>
                <w:sz w:val="16"/>
                <w:szCs w:val="16"/>
                <w:u w:val="single"/>
                <w:lang w:val="en-GB"/>
              </w:rPr>
            </w:r>
            <w:r>
              <w:rPr>
                <w:rFonts w:ascii="Open Sans" w:hAnsi="Open Sans" w:cs="Open Sans"/>
                <w:color w:val="0563C1" w:themeColor="hyperlink"/>
                <w:sz w:val="16"/>
                <w:szCs w:val="16"/>
                <w:u w:val="single"/>
                <w:lang w:val="en-GB"/>
              </w:rPr>
              <w:fldChar w:fldCharType="separate"/>
            </w:r>
          </w:p>
          <w:p w14:paraId="7A23DD05" w14:textId="06211407" w:rsidR="002741EF" w:rsidRPr="00382A11" w:rsidRDefault="00382A11" w:rsidP="00560614">
            <w:pPr>
              <w:rPr>
                <w:rFonts w:ascii="Open Sans" w:hAnsi="Open Sans" w:cs="Open Sans"/>
                <w:color w:val="0563C1" w:themeColor="hyperlink"/>
                <w:sz w:val="16"/>
                <w:szCs w:val="16"/>
                <w:u w:val="single"/>
                <w:lang w:val="en-GB"/>
              </w:rPr>
            </w:pPr>
            <w:r w:rsidRPr="00382A11">
              <w:rPr>
                <w:rStyle w:val="Hyperlink"/>
                <w:rFonts w:ascii="Open Sans" w:hAnsi="Open Sans" w:cs="Open Sans"/>
                <w:sz w:val="16"/>
                <w:szCs w:val="16"/>
                <w:lang w:val="en-GB"/>
              </w:rPr>
              <w:t>https://dzpancevo.org</w:t>
            </w:r>
            <w:r w:rsidRPr="009439E3">
              <w:rPr>
                <w:rStyle w:val="Hyperlink"/>
                <w:rFonts w:ascii="Open Sans" w:hAnsi="Open Sans" w:cs="Open Sans"/>
                <w:sz w:val="16"/>
                <w:szCs w:val="16"/>
                <w:lang w:val="en-GB"/>
              </w:rPr>
              <w:t>/</w:t>
            </w:r>
            <w:r>
              <w:rPr>
                <w:rFonts w:ascii="Open Sans" w:hAnsi="Open Sans" w:cs="Open Sans"/>
                <w:color w:val="0563C1" w:themeColor="hyperlink"/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</w:tr>
    </w:tbl>
    <w:p w14:paraId="09631A69" w14:textId="2F2EA06C" w:rsidR="00811AC4" w:rsidRPr="008270BD" w:rsidRDefault="00811AC4" w:rsidP="00811AC4">
      <w:pPr>
        <w:rPr>
          <w:rFonts w:ascii="Open Sans" w:hAnsi="Open Sans" w:cs="Open Sans"/>
          <w:sz w:val="16"/>
          <w:szCs w:val="16"/>
          <w:lang w:val="en-GB"/>
        </w:rPr>
      </w:pPr>
    </w:p>
    <w:p w14:paraId="14A3904B" w14:textId="702AAC8E" w:rsidR="007F561B" w:rsidRPr="008270BD" w:rsidRDefault="007F561B" w:rsidP="00811AC4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C477CC" w:rsidRPr="008270BD" w14:paraId="7162AFCA" w14:textId="77777777" w:rsidTr="006F6A77">
        <w:tc>
          <w:tcPr>
            <w:tcW w:w="5231" w:type="dxa"/>
          </w:tcPr>
          <w:p w14:paraId="53F649AD" w14:textId="074D4C32" w:rsidR="00C477CC" w:rsidRPr="008270BD" w:rsidRDefault="006F6A77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1" w:type="dxa"/>
          </w:tcPr>
          <w:p w14:paraId="2A7565EA" w14:textId="6E4850F5" w:rsidR="00C477CC" w:rsidRPr="008270BD" w:rsidRDefault="006F6A77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2" w:type="dxa"/>
          </w:tcPr>
          <w:p w14:paraId="74D38358" w14:textId="418B5B56" w:rsidR="00C477CC" w:rsidRPr="008270BD" w:rsidRDefault="006F6A77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8270BD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</w:tr>
      <w:tr w:rsidR="00C477CC" w:rsidRPr="008270BD" w14:paraId="692ABC74" w14:textId="77777777" w:rsidTr="006F6A77">
        <w:tc>
          <w:tcPr>
            <w:tcW w:w="5231" w:type="dxa"/>
          </w:tcPr>
          <w:p w14:paraId="71FEDD14" w14:textId="77777777" w:rsidR="00C477CC" w:rsidRPr="008270BD" w:rsidRDefault="00C477CC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1" w:type="dxa"/>
          </w:tcPr>
          <w:p w14:paraId="59743C7A" w14:textId="77777777" w:rsidR="00C477CC" w:rsidRPr="008270BD" w:rsidRDefault="00C477CC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2" w:type="dxa"/>
          </w:tcPr>
          <w:p w14:paraId="5B410A08" w14:textId="77777777" w:rsidR="00C477CC" w:rsidRPr="008270BD" w:rsidRDefault="00C477CC" w:rsidP="00F9014E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</w:tbl>
    <w:p w14:paraId="0F36673C" w14:textId="62FE355F" w:rsidR="008D4F6B" w:rsidRPr="008270BD" w:rsidRDefault="008D4F6B" w:rsidP="00221B6A">
      <w:pPr>
        <w:jc w:val="center"/>
        <w:rPr>
          <w:rFonts w:ascii="Open Sans" w:hAnsi="Open Sans" w:cs="Open Sans"/>
          <w:sz w:val="16"/>
          <w:szCs w:val="16"/>
          <w:lang w:val="en-GB"/>
        </w:rPr>
      </w:pPr>
    </w:p>
    <w:sectPr w:rsidR="008D4F6B" w:rsidRPr="008270BD" w:rsidSect="002F5EB7">
      <w:headerReference w:type="default" r:id="rId11"/>
      <w:footerReference w:type="default" r:id="rId12"/>
      <w:pgSz w:w="16838" w:h="11906" w:orient="landscape" w:code="9"/>
      <w:pgMar w:top="1418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7F8D7" w14:textId="77777777" w:rsidR="00E930B9" w:rsidRDefault="00E930B9" w:rsidP="00811AC4">
      <w:r>
        <w:separator/>
      </w:r>
    </w:p>
  </w:endnote>
  <w:endnote w:type="continuationSeparator" w:id="0">
    <w:p w14:paraId="72262626" w14:textId="77777777" w:rsidR="00E930B9" w:rsidRDefault="00E930B9" w:rsidP="0081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431F" w14:textId="4B873ECE" w:rsidR="002741EF" w:rsidRDefault="002741EF" w:rsidP="007F561B">
    <w:pPr>
      <w:pStyle w:val="Footer"/>
    </w:pPr>
  </w:p>
  <w:p w14:paraId="744EAC28" w14:textId="7924F790" w:rsidR="002741EF" w:rsidRDefault="00274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3B30" w14:textId="77777777" w:rsidR="00E930B9" w:rsidRDefault="00E930B9" w:rsidP="00811AC4">
      <w:r>
        <w:separator/>
      </w:r>
    </w:p>
  </w:footnote>
  <w:footnote w:type="continuationSeparator" w:id="0">
    <w:p w14:paraId="3D3023D9" w14:textId="77777777" w:rsidR="00E930B9" w:rsidRDefault="00E930B9" w:rsidP="00811AC4">
      <w:r>
        <w:continuationSeparator/>
      </w:r>
    </w:p>
  </w:footnote>
  <w:footnote w:id="1">
    <w:p w14:paraId="2EBEB2A1" w14:textId="07E449FB" w:rsidR="002741EF" w:rsidRPr="00B36C37" w:rsidRDefault="002741EF" w:rsidP="002A61D6">
      <w:pPr>
        <w:pStyle w:val="FootnoteText"/>
        <w:rPr>
          <w:rFonts w:ascii="Open Sans" w:hAnsi="Open Sans" w:cs="Open Sans"/>
          <w:color w:val="DA5C57"/>
          <w:sz w:val="12"/>
          <w:szCs w:val="12"/>
          <w:lang w:val="en-GB"/>
        </w:rPr>
      </w:pPr>
      <w:r w:rsidRPr="00B36C37">
        <w:rPr>
          <w:rStyle w:val="FootnoteReference"/>
          <w:rFonts w:ascii="Open Sans" w:hAnsi="Open Sans" w:cs="Open Sans"/>
          <w:color w:val="DA5C57"/>
          <w:sz w:val="12"/>
          <w:szCs w:val="12"/>
          <w:lang w:val="en-GB"/>
        </w:rPr>
        <w:footnoteRef/>
      </w:r>
      <w:r w:rsidRPr="00B36C37">
        <w:rPr>
          <w:rFonts w:ascii="Open Sans" w:hAnsi="Open Sans" w:cs="Open Sans"/>
          <w:color w:val="DA5C57"/>
          <w:sz w:val="12"/>
          <w:szCs w:val="12"/>
          <w:lang w:val="en-GB"/>
        </w:rPr>
        <w:t xml:space="preserve">the implementation period (including extensions) </w:t>
      </w:r>
    </w:p>
  </w:footnote>
  <w:footnote w:id="2">
    <w:p w14:paraId="64D7A6F3" w14:textId="77777777" w:rsidR="002741EF" w:rsidRPr="00FC25AF" w:rsidRDefault="002741EF" w:rsidP="002A61D6">
      <w:pPr>
        <w:pStyle w:val="FootnoteText"/>
        <w:rPr>
          <w:rFonts w:ascii="Open Sans" w:hAnsi="Open Sans" w:cs="Open Sans"/>
          <w:sz w:val="12"/>
          <w:szCs w:val="12"/>
          <w:lang w:val="en-GB"/>
        </w:rPr>
      </w:pPr>
      <w:r w:rsidRPr="00B36C37">
        <w:rPr>
          <w:rStyle w:val="FootnoteReference"/>
          <w:rFonts w:ascii="Open Sans" w:hAnsi="Open Sans" w:cs="Open Sans"/>
          <w:color w:val="DA5C57"/>
          <w:sz w:val="12"/>
          <w:szCs w:val="12"/>
          <w:lang w:val="en-GB"/>
        </w:rPr>
        <w:footnoteRef/>
      </w:r>
      <w:r w:rsidRPr="00B36C37">
        <w:rPr>
          <w:rStyle w:val="FootnoteReference"/>
          <w:rFonts w:ascii="Open Sans" w:hAnsi="Open Sans" w:cs="Open Sans"/>
          <w:color w:val="DA5C57"/>
          <w:sz w:val="12"/>
          <w:szCs w:val="12"/>
        </w:rPr>
        <w:t xml:space="preserve"> </w:t>
      </w:r>
      <w:r w:rsidRPr="00B36C37">
        <w:rPr>
          <w:rFonts w:ascii="Open Sans" w:hAnsi="Open Sans" w:cs="Open Sans"/>
          <w:color w:val="DA5C57"/>
          <w:sz w:val="12"/>
          <w:szCs w:val="12"/>
          <w:lang w:val="en-GB"/>
        </w:rPr>
        <w:t>total funds spent/total funds contracted *100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63AA" w14:textId="1FA83E90" w:rsidR="002741EF" w:rsidRDefault="006E309C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679EDF" wp14:editId="789FA724">
          <wp:simplePos x="0" y="0"/>
          <wp:positionH relativeFrom="margin">
            <wp:posOffset>-104775</wp:posOffset>
          </wp:positionH>
          <wp:positionV relativeFrom="paragraph">
            <wp:posOffset>-345440</wp:posOffset>
          </wp:positionV>
          <wp:extent cx="2792095" cy="838200"/>
          <wp:effectExtent l="0" t="0" r="8255" b="0"/>
          <wp:wrapNone/>
          <wp:docPr id="17800308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030808" name="Picture 1780030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0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965">
      <w:rPr>
        <w:noProof/>
      </w:rPr>
      <w:drawing>
        <wp:anchor distT="0" distB="0" distL="114300" distR="114300" simplePos="0" relativeHeight="251664384" behindDoc="0" locked="0" layoutInCell="1" allowOverlap="1" wp14:anchorId="1B4F6380" wp14:editId="1474E279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67995" cy="466725"/>
          <wp:effectExtent l="0" t="0" r="8255" b="9525"/>
          <wp:wrapNone/>
          <wp:docPr id="387173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73715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67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5796"/>
    <w:multiLevelType w:val="multilevel"/>
    <w:tmpl w:val="DBFE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524DE"/>
    <w:multiLevelType w:val="hybridMultilevel"/>
    <w:tmpl w:val="63563E0E"/>
    <w:lvl w:ilvl="0" w:tplc="38BE2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35532"/>
    <w:multiLevelType w:val="multilevel"/>
    <w:tmpl w:val="54A4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02AB5"/>
    <w:multiLevelType w:val="multilevel"/>
    <w:tmpl w:val="22C0A4B2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52FB3D4B"/>
    <w:multiLevelType w:val="hybridMultilevel"/>
    <w:tmpl w:val="5A4EF836"/>
    <w:lvl w:ilvl="0" w:tplc="D9EA9088">
      <w:start w:val="1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5B2A"/>
    <w:multiLevelType w:val="hybridMultilevel"/>
    <w:tmpl w:val="056E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06B38"/>
    <w:multiLevelType w:val="multilevel"/>
    <w:tmpl w:val="FE08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DA4D21"/>
    <w:multiLevelType w:val="multilevel"/>
    <w:tmpl w:val="4C1E8BB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299918846">
    <w:abstractNumId w:val="5"/>
  </w:num>
  <w:num w:numId="2" w16cid:durableId="1335261756">
    <w:abstractNumId w:val="1"/>
  </w:num>
  <w:num w:numId="3" w16cid:durableId="1638411328">
    <w:abstractNumId w:val="3"/>
  </w:num>
  <w:num w:numId="4" w16cid:durableId="697121478">
    <w:abstractNumId w:val="7"/>
  </w:num>
  <w:num w:numId="5" w16cid:durableId="1067922794">
    <w:abstractNumId w:val="4"/>
  </w:num>
  <w:num w:numId="6" w16cid:durableId="2045716186">
    <w:abstractNumId w:val="6"/>
  </w:num>
  <w:num w:numId="7" w16cid:durableId="218706336">
    <w:abstractNumId w:val="2"/>
  </w:num>
  <w:num w:numId="8" w16cid:durableId="200050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C4"/>
    <w:rsid w:val="000056E9"/>
    <w:rsid w:val="000161B7"/>
    <w:rsid w:val="00036406"/>
    <w:rsid w:val="000505C8"/>
    <w:rsid w:val="000723E8"/>
    <w:rsid w:val="00093B12"/>
    <w:rsid w:val="000B609B"/>
    <w:rsid w:val="000E0DC4"/>
    <w:rsid w:val="000F47FB"/>
    <w:rsid w:val="001022F5"/>
    <w:rsid w:val="001056F8"/>
    <w:rsid w:val="00107195"/>
    <w:rsid w:val="001127D2"/>
    <w:rsid w:val="00133C91"/>
    <w:rsid w:val="001504C9"/>
    <w:rsid w:val="00165C34"/>
    <w:rsid w:val="00175845"/>
    <w:rsid w:val="00182539"/>
    <w:rsid w:val="0018558F"/>
    <w:rsid w:val="00197A2D"/>
    <w:rsid w:val="001A68A4"/>
    <w:rsid w:val="001B29E1"/>
    <w:rsid w:val="001C2214"/>
    <w:rsid w:val="001C4888"/>
    <w:rsid w:val="00212510"/>
    <w:rsid w:val="00221B6A"/>
    <w:rsid w:val="00225E87"/>
    <w:rsid w:val="00235793"/>
    <w:rsid w:val="00242D8A"/>
    <w:rsid w:val="002741EF"/>
    <w:rsid w:val="00283E25"/>
    <w:rsid w:val="00295183"/>
    <w:rsid w:val="002A61D6"/>
    <w:rsid w:val="002B47D5"/>
    <w:rsid w:val="002D2927"/>
    <w:rsid w:val="002D3EA4"/>
    <w:rsid w:val="002E1532"/>
    <w:rsid w:val="002F1C34"/>
    <w:rsid w:val="002F5EB7"/>
    <w:rsid w:val="00301FD8"/>
    <w:rsid w:val="00311BD7"/>
    <w:rsid w:val="00320820"/>
    <w:rsid w:val="00342EB9"/>
    <w:rsid w:val="00375D6F"/>
    <w:rsid w:val="00376030"/>
    <w:rsid w:val="00382A11"/>
    <w:rsid w:val="003938D3"/>
    <w:rsid w:val="00395EEC"/>
    <w:rsid w:val="003A641D"/>
    <w:rsid w:val="003B60EE"/>
    <w:rsid w:val="003B64A1"/>
    <w:rsid w:val="003B71BF"/>
    <w:rsid w:val="003D5965"/>
    <w:rsid w:val="003E58B9"/>
    <w:rsid w:val="00415B9E"/>
    <w:rsid w:val="00455C8B"/>
    <w:rsid w:val="00466479"/>
    <w:rsid w:val="00467959"/>
    <w:rsid w:val="00477F31"/>
    <w:rsid w:val="0049793C"/>
    <w:rsid w:val="004A2E22"/>
    <w:rsid w:val="004B0661"/>
    <w:rsid w:val="004B3062"/>
    <w:rsid w:val="004B3880"/>
    <w:rsid w:val="004E736C"/>
    <w:rsid w:val="00500B92"/>
    <w:rsid w:val="0051525A"/>
    <w:rsid w:val="005353FF"/>
    <w:rsid w:val="00560614"/>
    <w:rsid w:val="00587D5B"/>
    <w:rsid w:val="005B3222"/>
    <w:rsid w:val="005C5C6C"/>
    <w:rsid w:val="005C6F7B"/>
    <w:rsid w:val="005D4FD4"/>
    <w:rsid w:val="005E0B5A"/>
    <w:rsid w:val="00605CF8"/>
    <w:rsid w:val="00642B29"/>
    <w:rsid w:val="006956AF"/>
    <w:rsid w:val="0069616D"/>
    <w:rsid w:val="006979CD"/>
    <w:rsid w:val="006D7EF9"/>
    <w:rsid w:val="006E1AE0"/>
    <w:rsid w:val="006E2EF5"/>
    <w:rsid w:val="006E309C"/>
    <w:rsid w:val="006F23C1"/>
    <w:rsid w:val="006F6A77"/>
    <w:rsid w:val="00707198"/>
    <w:rsid w:val="00727429"/>
    <w:rsid w:val="007523E5"/>
    <w:rsid w:val="0079673B"/>
    <w:rsid w:val="007F561B"/>
    <w:rsid w:val="00811AC4"/>
    <w:rsid w:val="00817FE5"/>
    <w:rsid w:val="00822EDB"/>
    <w:rsid w:val="008270BD"/>
    <w:rsid w:val="00841D86"/>
    <w:rsid w:val="00842BBA"/>
    <w:rsid w:val="008602FE"/>
    <w:rsid w:val="00862EB2"/>
    <w:rsid w:val="00874AF0"/>
    <w:rsid w:val="008821FC"/>
    <w:rsid w:val="00885F0D"/>
    <w:rsid w:val="008A7277"/>
    <w:rsid w:val="008D4F6B"/>
    <w:rsid w:val="008E6CD9"/>
    <w:rsid w:val="00913512"/>
    <w:rsid w:val="009221B7"/>
    <w:rsid w:val="00945DD5"/>
    <w:rsid w:val="00964959"/>
    <w:rsid w:val="00981FCD"/>
    <w:rsid w:val="009A4F40"/>
    <w:rsid w:val="009B2858"/>
    <w:rsid w:val="009C58BD"/>
    <w:rsid w:val="009D2405"/>
    <w:rsid w:val="009D2A1A"/>
    <w:rsid w:val="009E2ED4"/>
    <w:rsid w:val="009F6091"/>
    <w:rsid w:val="00A01405"/>
    <w:rsid w:val="00A052EC"/>
    <w:rsid w:val="00A10DC5"/>
    <w:rsid w:val="00A11AB8"/>
    <w:rsid w:val="00A24EFD"/>
    <w:rsid w:val="00A44646"/>
    <w:rsid w:val="00A52F67"/>
    <w:rsid w:val="00A8595B"/>
    <w:rsid w:val="00A862A9"/>
    <w:rsid w:val="00AB57EB"/>
    <w:rsid w:val="00AD203F"/>
    <w:rsid w:val="00AE1091"/>
    <w:rsid w:val="00B36C37"/>
    <w:rsid w:val="00B40392"/>
    <w:rsid w:val="00B85EEF"/>
    <w:rsid w:val="00B87C8B"/>
    <w:rsid w:val="00B94E6D"/>
    <w:rsid w:val="00BC7BCC"/>
    <w:rsid w:val="00BD0B6C"/>
    <w:rsid w:val="00BF16E3"/>
    <w:rsid w:val="00C14E59"/>
    <w:rsid w:val="00C41C94"/>
    <w:rsid w:val="00C477CC"/>
    <w:rsid w:val="00C83444"/>
    <w:rsid w:val="00C8665D"/>
    <w:rsid w:val="00C941A5"/>
    <w:rsid w:val="00CD0BD5"/>
    <w:rsid w:val="00CF1AD1"/>
    <w:rsid w:val="00CF798D"/>
    <w:rsid w:val="00D33363"/>
    <w:rsid w:val="00D60C88"/>
    <w:rsid w:val="00D61794"/>
    <w:rsid w:val="00D72DD7"/>
    <w:rsid w:val="00D92C0D"/>
    <w:rsid w:val="00DD72D5"/>
    <w:rsid w:val="00DD7924"/>
    <w:rsid w:val="00DF0D66"/>
    <w:rsid w:val="00E61FD4"/>
    <w:rsid w:val="00E7208E"/>
    <w:rsid w:val="00E77E47"/>
    <w:rsid w:val="00E807EB"/>
    <w:rsid w:val="00E813B0"/>
    <w:rsid w:val="00E930B9"/>
    <w:rsid w:val="00EC76CC"/>
    <w:rsid w:val="00ED2219"/>
    <w:rsid w:val="00ED398A"/>
    <w:rsid w:val="00F328AB"/>
    <w:rsid w:val="00F4682A"/>
    <w:rsid w:val="00F47F79"/>
    <w:rsid w:val="00F775A0"/>
    <w:rsid w:val="00F9014E"/>
    <w:rsid w:val="00FA10F0"/>
    <w:rsid w:val="00FB3633"/>
    <w:rsid w:val="00FB428E"/>
    <w:rsid w:val="00FC25AF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7E502"/>
  <w15:chartTrackingRefBased/>
  <w15:docId w15:val="{495EC8F6-E322-4AEA-8F82-26633D62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11A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1AC4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semiHidden/>
    <w:unhideWhenUsed/>
    <w:rsid w:val="00811AC4"/>
    <w:rPr>
      <w:vertAlign w:val="superscript"/>
    </w:rPr>
  </w:style>
  <w:style w:type="table" w:styleId="TableGrid">
    <w:name w:val="Table Grid"/>
    <w:basedOn w:val="TableNormal"/>
    <w:uiPriority w:val="39"/>
    <w:rsid w:val="0081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2741E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53F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3FF"/>
    <w:rPr>
      <w:rFonts w:ascii="Consolas" w:eastAsia="Times New Roman" w:hAnsi="Consolas" w:cs="Times New Roman"/>
      <w:sz w:val="21"/>
      <w:szCs w:val="21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5353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  <w:divsChild>
                <w:div w:id="3726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  <w:divsChild>
                <w:div w:id="3435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80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03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4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07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bozovici.r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_bozovici@yaho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ffice@dzpancev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njatovicmitrana40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Emeric, Bardos</dc:creator>
  <cp:keywords/>
  <dc:description/>
  <cp:lastModifiedBy>Carmen-Dana, Stojanovic</cp:lastModifiedBy>
  <cp:revision>68</cp:revision>
  <dcterms:created xsi:type="dcterms:W3CDTF">2025-01-10T10:09:00Z</dcterms:created>
  <dcterms:modified xsi:type="dcterms:W3CDTF">2025-02-25T14:49:00Z</dcterms:modified>
</cp:coreProperties>
</file>